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2B" w:rsidRPr="00EB4216" w:rsidRDefault="00DB072B" w:rsidP="00EB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216">
        <w:rPr>
          <w:rFonts w:ascii="Times New Roman" w:hAnsi="Times New Roman" w:cs="Times New Roman"/>
          <w:b/>
          <w:sz w:val="24"/>
          <w:szCs w:val="24"/>
        </w:rPr>
        <w:t>Учебная неделя № 29.</w:t>
      </w:r>
    </w:p>
    <w:p w:rsidR="00DB072B" w:rsidRPr="00EB4216" w:rsidRDefault="00DB072B" w:rsidP="00EB42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216">
        <w:rPr>
          <w:rFonts w:ascii="Times New Roman" w:hAnsi="Times New Roman" w:cs="Times New Roman"/>
          <w:b/>
          <w:sz w:val="24"/>
          <w:szCs w:val="24"/>
        </w:rPr>
        <w:t>Тема «Если хочешь быть здоровым. Мои помощники (Международный день здоровья). Дата с 30.03.2020г. по 03.04.2020г.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2"/>
        <w:gridCol w:w="1317"/>
        <w:gridCol w:w="1377"/>
        <w:gridCol w:w="7059"/>
      </w:tblGrid>
      <w:tr w:rsidR="00DB072B" w:rsidRPr="00EB4216" w:rsidTr="00EB4216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Виды организованной образовательной деятельности</w:t>
            </w:r>
          </w:p>
        </w:tc>
        <w:tc>
          <w:tcPr>
            <w:tcW w:w="3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Тема, программное содержание</w:t>
            </w:r>
          </w:p>
        </w:tc>
      </w:tr>
      <w:tr w:rsidR="00DB072B" w:rsidRPr="00EB4216" w:rsidTr="00EB4216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16" w:rsidRDefault="00EB4216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4216" w:rsidRDefault="00EB4216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2B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«Речевое развитие»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3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«Дед хотел уху сварить</w:t>
            </w: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Дед хотел уху сварить,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Дед пошел ершей ловить.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А за дедом кот Лаврентий,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За котом петух Терентий.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Тащат удочки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доль по улочке.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Деду одному 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невмочь</w:t>
            </w:r>
            <w:proofErr w:type="gramEnd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Надо старому помочь.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- Какая она по характеру? (веселая, смешная, шуточная)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- Как вы думаете, легко ли петушку и коту тащить удочки? (нет)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- Было бы легко, другое бы слово, а не слово "тащить" было бы в песенке. (Дети подбирают слова)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- Как звали кота? (Лаврентий). А петушка? (Терентий)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- В этой забавной песенке много лукавства. Даже рыба, которую дед собрался ловить для ухи, костлявая и колючая. Её чистить трудно, да и кот намучается, если будет лакомиться такой рыбкой.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B" w:rsidRPr="00EB4216" w:rsidTr="00EB4216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3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Заучивание стихотворения Ф. Тютчева «Зима недаром злится».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Зима недаром злится,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Прошла её пора –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Весна в окно стучится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И</w:t>
            </w:r>
            <w:proofErr w:type="gramEnd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гонит со двора.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всё засуетилось,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Всё нудит Зиму вон –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И жаворонки в небе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У</w:t>
            </w:r>
            <w:proofErr w:type="gramEnd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 подняли трезвон.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Зима еще хлопочет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И</w:t>
            </w:r>
            <w:proofErr w:type="gramEnd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на Весну ворчит.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Та ей в глаза хохочет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И</w:t>
            </w:r>
            <w:proofErr w:type="gramEnd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пуще лишь шумит...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Взбесилась ведьма злая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И</w:t>
            </w:r>
            <w:proofErr w:type="gramEnd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снегу </w:t>
            </w:r>
            <w:proofErr w:type="spellStart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захватя</w:t>
            </w:r>
            <w:proofErr w:type="spellEnd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Пустила, убегая,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В прекрасное дитя...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Весне и горя мало: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</w:r>
            <w:proofErr w:type="spellStart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Умылася</w:t>
            </w:r>
            <w:proofErr w:type="spellEnd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 снегу</w:t>
            </w:r>
            <w:proofErr w:type="gramStart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И</w:t>
            </w:r>
            <w:proofErr w:type="gramEnd"/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лишь румяней стала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br/>
              <w:t>Наперекор врагу.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Понравилось вам стихотворение?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- О чём это стихотворение?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 А как вы, думаете, на чьей стороне автор?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Почему вы так решили?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Что зима делает в стихотворении?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Почему же Зима злится? Что её рассердило?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Что такое пора?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«И всё засуетилось». Кто это «всё»? 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А что значит «засуетилось»?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Как вы понимаете значение выражения «Всё нудит Зиму вон»?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Кто первыми приветствуют Весну?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Кто это?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Как они приветствуют?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Что такое «трезвон»?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Послушайте следующий отрывок, где описывается Зима.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Зима еще хлопочет и на весну ворчит</w:t>
            </w: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Какое слово употребил Ф. И., описывая действие Зимы?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Как вы понимаете значение этого слова?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Та ей в глаза хохочет и пуще лишь шумит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Что означает слово «пуще»?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Как, чем может Весна шуметь?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Почему она так себя ведёт?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Что значит «взбесилась»?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Что же предпринимает Зима, чтобы прогнать Весну?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Чем закончилась «схватка» Весны и Зимы?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 Как вы понимаете слова "и лишь румяней стала"?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Пришла весна!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B" w:rsidRPr="00EB4216" w:rsidTr="00EB4216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</w:t>
            </w: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072B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2.04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</w:tc>
        <w:tc>
          <w:tcPr>
            <w:tcW w:w="3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«Как жить не болея»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Программное содержание: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Углублять знания детей об органах дыхания: носе, горле, бронхах, легких; закрепить навык носового дыхания; обучить детей точечному массажу; дать доступные детям знания об иммунной системе человека. Развивать внимание, память. Воспитывать любознательность.</w:t>
            </w:r>
          </w:p>
        </w:tc>
      </w:tr>
      <w:tr w:rsidR="00DB072B" w:rsidRPr="00EB4216" w:rsidTr="00EB4216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3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Числовой ряд.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DB072B" w:rsidRPr="00EB4216" w:rsidRDefault="00122C47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Учить детей считать до шести</w:t>
            </w:r>
            <w:proofErr w:type="gramStart"/>
            <w:r w:rsidR="00DB072B"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="00DB072B" w:rsidRPr="00EB4216">
              <w:rPr>
                <w:rFonts w:ascii="Times New Roman" w:hAnsi="Times New Roman" w:cs="Times New Roman"/>
                <w:sz w:val="24"/>
                <w:szCs w:val="24"/>
              </w:rPr>
              <w:t>пражнять в различении и назывании круглой, квадратной, овальной, прямоугольной формы предметов. Развивать умение самостоятельно выполнять задание. Закрепить название цифр. Воспитывать познавательный интерес.</w:t>
            </w:r>
          </w:p>
        </w:tc>
      </w:tr>
      <w:tr w:rsidR="00DB072B" w:rsidRPr="00EB4216" w:rsidTr="00EB4216">
        <w:tc>
          <w:tcPr>
            <w:tcW w:w="4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2B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1.04</w:t>
            </w: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BF9" w:rsidRPr="00EB4216" w:rsidRDefault="00152BF9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6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«Художественно - эстетическое развитие»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</w:t>
            </w:r>
          </w:p>
        </w:tc>
        <w:tc>
          <w:tcPr>
            <w:tcW w:w="3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«Витамины для зверей»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содержание: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умение изображать овощи и фрукты доступными средствами изобразительности; упражнять в смешивании красок. Воспитывать самостоятельность и аккуратность.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72B" w:rsidRPr="00EB4216" w:rsidTr="00EB4216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3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«Поможем Айболиту вылечить зверей» 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детей лепить фрукты и овощи разной формы. Упражнять в приемах скатывания, раскатывания, добиваться выразительной передачи; совершенствовать умение пользоваться </w:t>
            </w:r>
            <w:r w:rsidRPr="00EB42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стекой. Воспитывать желание заботиться о здоровье.</w:t>
            </w:r>
          </w:p>
        </w:tc>
      </w:tr>
      <w:tr w:rsidR="00DB072B" w:rsidRPr="00EB4216" w:rsidTr="00EB4216">
        <w:tc>
          <w:tcPr>
            <w:tcW w:w="4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3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«Больница для зверей»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Программное содержание: 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iCs/>
                <w:sz w:val="24"/>
                <w:szCs w:val="24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</w:p>
        </w:tc>
      </w:tr>
      <w:tr w:rsidR="00DB072B" w:rsidRPr="00EB4216" w:rsidTr="00EB4216"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2B" w:rsidRPr="00EB4216" w:rsidRDefault="00EB4216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bookmarkStart w:id="0" w:name="_GoBack"/>
            <w:bookmarkEnd w:id="0"/>
            <w:r w:rsidR="00152BF9" w:rsidRPr="00EB421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  <w:tc>
          <w:tcPr>
            <w:tcW w:w="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Физкультурное</w:t>
            </w:r>
            <w:r w:rsidR="00122C47"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>Гимнасты</w:t>
            </w:r>
          </w:p>
          <w:p w:rsidR="00152BF9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Программное содержание: </w:t>
            </w: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продолжать учить согласовывать движения с текстом, формировать умение в ловле мяча двумя руками, учить самостоятельно, организовывать игры.</w:t>
            </w:r>
            <w:r w:rsidR="00122C47"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C47" w:rsidRPr="00EB4216" w:rsidRDefault="00122C47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Pr="00EB42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«Докати до стены»</w:t>
            </w:r>
          </w:p>
          <w:p w:rsidR="00122C47" w:rsidRPr="00EB4216" w:rsidRDefault="00122C47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Цель игры – совершенствовать навык отталкивания мяча при прокатывании.</w:t>
            </w:r>
          </w:p>
          <w:p w:rsidR="00122C47" w:rsidRPr="00EB4216" w:rsidRDefault="00122C47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Описание игры. Из 6-8 палок образуют два коридора шириной 30-50 см так, чтобы корридо доходил до стены. Таких коридоров должно быть два. Группа делится на две команды. Двое из каждой команды стоит у стены, остальные сидят на стульчиках по обеим сторонам зала. По сигналу воспитателя дети начинают прокатывать мячи к стене. Бросив мяч, игрок садится на место. Стоящий у стены после касания мяча о стену ловит его и становится на исходную позицию для прокатывания, его место у стены занимает следующий в команде. Побеждает та команда, которая быстро и правильно выполнила задание.</w:t>
            </w:r>
          </w:p>
          <w:p w:rsidR="00122C47" w:rsidRPr="00EB4216" w:rsidRDefault="00122C47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4216">
              <w:rPr>
                <w:rFonts w:ascii="Times New Roman" w:hAnsi="Times New Roman" w:cs="Times New Roman"/>
                <w:sz w:val="24"/>
                <w:szCs w:val="24"/>
              </w:rPr>
              <w:t>Методические приемы. Воспитатель ходит между коридорами, подсказывает, как правильно бросать мяч, предлагает кому-либо из детей подать выкатившийся из коридора мяч, подсчитывает, сколько мячей не докатилось до стены у каждой команды, следит за очередностью смены игроков.</w:t>
            </w:r>
          </w:p>
          <w:p w:rsidR="00DB072B" w:rsidRPr="00EB4216" w:rsidRDefault="00DB072B" w:rsidP="00EB42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72B" w:rsidRPr="00EB4216" w:rsidRDefault="00DB072B" w:rsidP="00EB42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66D5C" w:rsidRPr="00EB4216" w:rsidRDefault="00966D5C" w:rsidP="00EB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6D5C" w:rsidRPr="00EB4216" w:rsidSect="00EB421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B49"/>
    <w:rsid w:val="00122C47"/>
    <w:rsid w:val="00152BF9"/>
    <w:rsid w:val="00966D5C"/>
    <w:rsid w:val="00AE0B49"/>
    <w:rsid w:val="00DB072B"/>
    <w:rsid w:val="00E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Tanya</cp:lastModifiedBy>
  <cp:revision>4</cp:revision>
  <dcterms:created xsi:type="dcterms:W3CDTF">2020-03-30T06:41:00Z</dcterms:created>
  <dcterms:modified xsi:type="dcterms:W3CDTF">2020-03-30T09:39:00Z</dcterms:modified>
</cp:coreProperties>
</file>